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5043" w14:textId="77777777" w:rsidR="00AA23A8" w:rsidRDefault="00AA23A8" w:rsidP="00AA23A8">
      <w:r>
        <w:t>SA.252.12.2022                                                                            Racibórz, dnia 28.11.2022 r.</w:t>
      </w:r>
    </w:p>
    <w:p w14:paraId="56060077" w14:textId="77777777" w:rsidR="00AA23A8" w:rsidRDefault="00AA23A8" w:rsidP="00AA23A8"/>
    <w:p w14:paraId="3F4CC52C" w14:textId="77777777" w:rsidR="00AA23A8" w:rsidRDefault="00AA23A8" w:rsidP="00AA23A8">
      <w:pPr>
        <w:jc w:val="center"/>
      </w:pPr>
      <w:r>
        <w:t>Informacja z otwarcia ofert</w:t>
      </w:r>
    </w:p>
    <w:p w14:paraId="7F35110E" w14:textId="77777777" w:rsidR="00AA23A8" w:rsidRDefault="00AA23A8" w:rsidP="00AA23A8"/>
    <w:p w14:paraId="31DC51C1" w14:textId="77777777" w:rsidR="00AA23A8" w:rsidRDefault="00AA23A8" w:rsidP="00AA23A8">
      <w:pPr>
        <w:spacing w:after="16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w postępowaniu  o udzielenie zamówienia publicznego  pn.: </w:t>
      </w:r>
    </w:p>
    <w:p w14:paraId="6C3922C4" w14:textId="77777777" w:rsidR="00AA23A8" w:rsidRPr="0091270E" w:rsidRDefault="00AA23A8" w:rsidP="00AA23A8">
      <w:pPr>
        <w:rPr>
          <w:b/>
          <w:bCs/>
        </w:rPr>
      </w:pPr>
      <w:r w:rsidRPr="0091270E">
        <w:rPr>
          <w:b/>
          <w:bCs/>
        </w:rPr>
        <w:t>Dostawę mięsa, wędlin i drobiu</w:t>
      </w:r>
      <w:r>
        <w:rPr>
          <w:b/>
          <w:bCs/>
        </w:rPr>
        <w:t xml:space="preserve"> na I półrocze 2023 r.</w:t>
      </w:r>
      <w:r w:rsidRPr="0091270E">
        <w:rPr>
          <w:b/>
          <w:bCs/>
        </w:rPr>
        <w:t xml:space="preserve">  z podziałem na części: Część I – Dostawa mięsa i wędlin, Część II-  Dostawa drobiu </w:t>
      </w:r>
    </w:p>
    <w:p w14:paraId="66F7A83F" w14:textId="77777777" w:rsidR="00AA23A8" w:rsidRDefault="00AA23A8" w:rsidP="00AA23A8">
      <w:pPr>
        <w:jc w:val="center"/>
        <w:rPr>
          <w:rFonts w:eastAsiaTheme="minorHAnsi"/>
          <w:b/>
          <w:bCs/>
          <w:lang w:eastAsia="en-US"/>
        </w:rPr>
      </w:pPr>
    </w:p>
    <w:p w14:paraId="45FE5A38" w14:textId="77777777" w:rsidR="00AA23A8" w:rsidRDefault="00AA23A8" w:rsidP="00AA23A8">
      <w:pPr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Zamawiający – Dom Pomocy Społecznej „Złota Jesień” w Raciborzu </w:t>
      </w:r>
      <w:r>
        <w:rPr>
          <w:rFonts w:eastAsia="Calibri"/>
          <w:lang w:eastAsia="en-US"/>
        </w:rPr>
        <w:t>, działając na podstawie art. 222 ust.5</w:t>
      </w:r>
      <w:r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>ustawy z dnia 11 września 2019 r. - Prawo zamówień publicznych  (Dz. U. z 2022 r., poz.1710 ze zm.)  udostępnia informację z otwarcia ofert.</w:t>
      </w:r>
    </w:p>
    <w:p w14:paraId="49D7EE4F" w14:textId="77777777" w:rsidR="00AA23A8" w:rsidRDefault="00AA23A8" w:rsidP="00AA23A8">
      <w:pPr>
        <w:spacing w:after="160" w:line="360" w:lineRule="auto"/>
        <w:rPr>
          <w:rFonts w:eastAsia="Calibri"/>
          <w:lang w:eastAsia="en-US"/>
        </w:rPr>
      </w:pPr>
    </w:p>
    <w:p w14:paraId="7BDE2FFA" w14:textId="77777777" w:rsidR="00AA23A8" w:rsidRDefault="00AA23A8" w:rsidP="00AA23A8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Podczas otwarcia ofert, mającego miejsce w dniu 28.11.2022 r. o godz. 10:30, otwarte zostały oferty następujących wykonawców:</w:t>
      </w:r>
    </w:p>
    <w:p w14:paraId="15E37D83" w14:textId="77777777" w:rsidR="00AA23A8" w:rsidRPr="00AC01B4" w:rsidRDefault="00AA23A8" w:rsidP="00AA23A8">
      <w:pPr>
        <w:rPr>
          <w:b/>
          <w:bCs/>
          <w:sz w:val="20"/>
          <w:szCs w:val="20"/>
        </w:rPr>
      </w:pPr>
      <w:r w:rsidRPr="00AC01B4">
        <w:rPr>
          <w:b/>
          <w:bCs/>
          <w:sz w:val="20"/>
          <w:szCs w:val="20"/>
        </w:rPr>
        <w:t>Część I dostawa mięsa i wędlin</w:t>
      </w:r>
    </w:p>
    <w:p w14:paraId="5352CF73" w14:textId="77777777" w:rsidR="00AA23A8" w:rsidRDefault="00AA23A8" w:rsidP="00AA23A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439"/>
        <w:gridCol w:w="3806"/>
      </w:tblGrid>
      <w:tr w:rsidR="00AA23A8" w14:paraId="61C50909" w14:textId="77777777" w:rsidTr="007E1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45D8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6B9D4BDA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E8FA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7F2F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AA23A8" w14:paraId="1B9E19E0" w14:textId="77777777" w:rsidTr="007E1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BBD" w14:textId="77777777" w:rsidR="00AA23A8" w:rsidRPr="0091270E" w:rsidRDefault="00AA23A8" w:rsidP="007E1367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9F7" w14:textId="77777777" w:rsidR="00AA23A8" w:rsidRDefault="00AA23A8" w:rsidP="007E13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PPHU </w:t>
            </w:r>
            <w:r w:rsidRPr="0010776D">
              <w:rPr>
                <w:lang w:eastAsia="en-US"/>
              </w:rPr>
              <w:t xml:space="preserve">Zakład Masarski </w:t>
            </w:r>
            <w:r>
              <w:rPr>
                <w:lang w:eastAsia="en-US"/>
              </w:rPr>
              <w:t>spółka cywilna</w:t>
            </w:r>
            <w:r w:rsidRPr="0010776D">
              <w:rPr>
                <w:lang w:eastAsia="en-US"/>
              </w:rPr>
              <w:t xml:space="preserve"> Stanisław, Henryka </w:t>
            </w:r>
            <w:proofErr w:type="spellStart"/>
            <w:r w:rsidRPr="0010776D">
              <w:rPr>
                <w:lang w:eastAsia="en-US"/>
              </w:rPr>
              <w:t>Oślizlok</w:t>
            </w:r>
            <w:proofErr w:type="spellEnd"/>
            <w:r w:rsidRPr="0010776D">
              <w:rPr>
                <w:lang w:eastAsia="en-US"/>
              </w:rPr>
              <w:t xml:space="preserve">, </w:t>
            </w:r>
          </w:p>
          <w:p w14:paraId="5C8BE636" w14:textId="77777777" w:rsidR="00AA23A8" w:rsidRPr="0091270E" w:rsidRDefault="00AA23A8" w:rsidP="007E1367">
            <w:pPr>
              <w:rPr>
                <w:rFonts w:eastAsiaTheme="minorHAnsi"/>
                <w:lang w:eastAsia="en-US"/>
              </w:rPr>
            </w:pPr>
            <w:r w:rsidRPr="0010776D">
              <w:rPr>
                <w:lang w:eastAsia="en-US"/>
              </w:rPr>
              <w:t xml:space="preserve">ul. Powstańców </w:t>
            </w:r>
            <w:r>
              <w:rPr>
                <w:lang w:eastAsia="en-US"/>
              </w:rPr>
              <w:t xml:space="preserve"> Śl. </w:t>
            </w:r>
            <w:r w:rsidRPr="0010776D">
              <w:rPr>
                <w:lang w:eastAsia="en-US"/>
              </w:rPr>
              <w:t xml:space="preserve">24, </w:t>
            </w:r>
            <w:r>
              <w:rPr>
                <w:lang w:eastAsia="en-US"/>
              </w:rPr>
              <w:t xml:space="preserve"> </w:t>
            </w:r>
            <w:r w:rsidRPr="0010776D">
              <w:rPr>
                <w:lang w:eastAsia="en-US"/>
              </w:rPr>
              <w:t>44-348 Skrzyszów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945" w14:textId="77777777" w:rsidR="00AA23A8" w:rsidRPr="0091270E" w:rsidRDefault="00AA23A8" w:rsidP="007E1367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91.380,00 zł</w:t>
            </w:r>
          </w:p>
        </w:tc>
      </w:tr>
    </w:tbl>
    <w:p w14:paraId="1B5358F4" w14:textId="77777777" w:rsidR="00AA23A8" w:rsidRDefault="00AA23A8" w:rsidP="00AA23A8">
      <w:pPr>
        <w:rPr>
          <w:iCs/>
        </w:rPr>
      </w:pPr>
    </w:p>
    <w:p w14:paraId="6788536B" w14:textId="77777777" w:rsidR="00AA23A8" w:rsidRDefault="00AA23A8" w:rsidP="00AA23A8">
      <w:pPr>
        <w:rPr>
          <w:iCs/>
        </w:rPr>
      </w:pPr>
    </w:p>
    <w:p w14:paraId="73F51459" w14:textId="77777777" w:rsidR="00AA23A8" w:rsidRPr="00AC01B4" w:rsidRDefault="00AA23A8" w:rsidP="00AA23A8">
      <w:pPr>
        <w:rPr>
          <w:b/>
          <w:bCs/>
          <w:sz w:val="20"/>
          <w:szCs w:val="20"/>
        </w:rPr>
      </w:pPr>
      <w:r w:rsidRPr="00AC01B4">
        <w:rPr>
          <w:b/>
          <w:bCs/>
          <w:sz w:val="20"/>
          <w:szCs w:val="20"/>
        </w:rPr>
        <w:t>Część II dostawa drobiu</w:t>
      </w:r>
    </w:p>
    <w:p w14:paraId="1C1A8A6D" w14:textId="77777777" w:rsidR="00AA23A8" w:rsidRDefault="00AA23A8" w:rsidP="00AA23A8">
      <w:pPr>
        <w:rPr>
          <w:i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439"/>
        <w:gridCol w:w="3806"/>
      </w:tblGrid>
      <w:tr w:rsidR="00AA23A8" w14:paraId="6FB570F3" w14:textId="77777777" w:rsidTr="007E1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473F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66E318F2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ECAF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B737" w14:textId="77777777" w:rsidR="00AA23A8" w:rsidRDefault="00AA23A8" w:rsidP="007E1367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AA23A8" w:rsidRPr="0091270E" w14:paraId="6F0D981C" w14:textId="77777777" w:rsidTr="007E1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0E6B" w14:textId="77777777" w:rsidR="00AA23A8" w:rsidRPr="0091270E" w:rsidRDefault="00AA23A8" w:rsidP="007E1367">
            <w:pPr>
              <w:spacing w:line="360" w:lineRule="auto"/>
              <w:rPr>
                <w:rFonts w:eastAsiaTheme="minorHAnsi"/>
                <w:lang w:eastAsia="en-US"/>
              </w:rPr>
            </w:pPr>
            <w:r w:rsidRPr="0091270E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755" w14:textId="77777777" w:rsidR="00AA23A8" w:rsidRPr="0010776D" w:rsidRDefault="00AA23A8" w:rsidP="007E1367">
            <w:pPr>
              <w:rPr>
                <w:lang w:eastAsia="en-US"/>
              </w:rPr>
            </w:pPr>
            <w:r w:rsidRPr="0010776D">
              <w:rPr>
                <w:lang w:eastAsia="en-US"/>
              </w:rPr>
              <w:t>Zakład Przetwórstwa Drobiu „MARICA” Spółk</w:t>
            </w:r>
            <w:r>
              <w:rPr>
                <w:lang w:eastAsia="en-US"/>
              </w:rPr>
              <w:t>a z o. o. i spółka  komandytowa,</w:t>
            </w:r>
          </w:p>
          <w:p w14:paraId="67CB4DCA" w14:textId="77777777" w:rsidR="00AA23A8" w:rsidRPr="0091270E" w:rsidRDefault="00AA23A8" w:rsidP="007E1367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u</w:t>
            </w:r>
            <w:r w:rsidRPr="0010776D">
              <w:rPr>
                <w:lang w:eastAsia="en-US"/>
              </w:rPr>
              <w:t xml:space="preserve">l. Straconki </w:t>
            </w:r>
            <w:r>
              <w:rPr>
                <w:lang w:eastAsia="en-US"/>
              </w:rPr>
              <w:t>68</w:t>
            </w:r>
            <w:r w:rsidRPr="0010776D">
              <w:rPr>
                <w:lang w:eastAsia="en-US"/>
              </w:rPr>
              <w:t>,  43-3</w:t>
            </w:r>
            <w:r>
              <w:rPr>
                <w:lang w:eastAsia="en-US"/>
              </w:rPr>
              <w:t>18</w:t>
            </w:r>
            <w:r w:rsidRPr="0010776D">
              <w:rPr>
                <w:lang w:eastAsia="en-US"/>
              </w:rPr>
              <w:t xml:space="preserve"> Bielsko - Biała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B23" w14:textId="77777777" w:rsidR="00AA23A8" w:rsidRPr="0091270E" w:rsidRDefault="00AA23A8" w:rsidP="007E1367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31.812,00 zł</w:t>
            </w:r>
          </w:p>
        </w:tc>
      </w:tr>
    </w:tbl>
    <w:p w14:paraId="779167AC" w14:textId="77777777" w:rsidR="00AA23A8" w:rsidRDefault="00AA23A8" w:rsidP="00AA23A8">
      <w:pPr>
        <w:rPr>
          <w:iCs/>
        </w:rPr>
      </w:pPr>
    </w:p>
    <w:p w14:paraId="20433B48" w14:textId="77777777" w:rsidR="00AA23A8" w:rsidRDefault="00AA23A8" w:rsidP="00AA23A8">
      <w:pPr>
        <w:rPr>
          <w:iCs/>
        </w:rPr>
      </w:pPr>
      <w:r>
        <w:rPr>
          <w:iCs/>
        </w:rPr>
        <w:t xml:space="preserve">Zamawiający informuje, że  w dniu 28.11.2022 r. godz. 7:22  na skrytkę </w:t>
      </w:r>
      <w:proofErr w:type="spellStart"/>
      <w:r>
        <w:rPr>
          <w:iCs/>
        </w:rPr>
        <w:t>epuap</w:t>
      </w:r>
      <w:proofErr w:type="spellEnd"/>
      <w:r>
        <w:rPr>
          <w:iCs/>
        </w:rPr>
        <w:t xml:space="preserve"> jednostki wpłynęło zgłoszenie oferty/wniosku </w:t>
      </w:r>
    </w:p>
    <w:p w14:paraId="4E45EE21" w14:textId="77777777" w:rsidR="00AA23A8" w:rsidRDefault="00AA23A8" w:rsidP="00AA23A8">
      <w:pPr>
        <w:rPr>
          <w:iCs/>
        </w:rPr>
      </w:pPr>
      <w:r>
        <w:rPr>
          <w:iCs/>
        </w:rPr>
        <w:t xml:space="preserve">Dane nadawcy: Grupa Drobiarska  „DAKPOL” Marek </w:t>
      </w:r>
      <w:proofErr w:type="spellStart"/>
      <w:r>
        <w:rPr>
          <w:iCs/>
        </w:rPr>
        <w:t>Bejm</w:t>
      </w:r>
      <w:proofErr w:type="spellEnd"/>
      <w:r>
        <w:rPr>
          <w:iCs/>
        </w:rPr>
        <w:t xml:space="preserve"> spółka komandytowa, adres  Śląskie, Kłobucki, Wręczyca Wielka, Borowe( wieś) 42-133 </w:t>
      </w:r>
    </w:p>
    <w:p w14:paraId="6BCD51EF" w14:textId="77777777" w:rsidR="00AA23A8" w:rsidRDefault="00AA23A8" w:rsidP="00AA23A8">
      <w:pPr>
        <w:rPr>
          <w:iCs/>
        </w:rPr>
      </w:pPr>
      <w:r>
        <w:rPr>
          <w:iCs/>
        </w:rPr>
        <w:t>Numer ogłoszenia: 2022/BZP 00445882/01  /Nr REF. SA.252.12.2022</w:t>
      </w:r>
    </w:p>
    <w:p w14:paraId="3ECD37E2" w14:textId="77777777" w:rsidR="00AA23A8" w:rsidRPr="004D74B2" w:rsidRDefault="00AA23A8" w:rsidP="00AA23A8">
      <w:pPr>
        <w:rPr>
          <w:rFonts w:eastAsiaTheme="minorHAnsi"/>
          <w:lang w:eastAsia="en-US"/>
        </w:rPr>
      </w:pPr>
      <w:r>
        <w:rPr>
          <w:iCs/>
        </w:rPr>
        <w:t xml:space="preserve">Identyfikator postępowania: </w:t>
      </w:r>
      <w:r w:rsidRPr="004D74B2">
        <w:rPr>
          <w:rFonts w:eastAsiaTheme="minorHAnsi"/>
          <w:lang w:eastAsia="en-US"/>
        </w:rPr>
        <w:t>8cff276e-02c1-4fe3-9a66-83c859602aea</w:t>
      </w:r>
    </w:p>
    <w:p w14:paraId="43736035" w14:textId="443FB241" w:rsidR="00AA23A8" w:rsidRDefault="00AA23A8" w:rsidP="00AA23A8">
      <w:pPr>
        <w:rPr>
          <w:iCs/>
        </w:rPr>
      </w:pPr>
      <w:r>
        <w:rPr>
          <w:iCs/>
        </w:rPr>
        <w:t xml:space="preserve">Tytuł postępowania: Dostawa mięsa, wędlin i drobiu  na I półrocze 2023 r. z podziałem na części: cześć I – dostawa mięsa i wędlin, cześć II – dostawa drobiu ,  do którego dołączony był załącznik o nazwie </w:t>
      </w:r>
      <w:proofErr w:type="spellStart"/>
      <w:r>
        <w:rPr>
          <w:iCs/>
        </w:rPr>
        <w:t>combinepdf</w:t>
      </w:r>
      <w:proofErr w:type="spellEnd"/>
      <w:r>
        <w:rPr>
          <w:iCs/>
        </w:rPr>
        <w:t xml:space="preserve"> (1).ZIP</w:t>
      </w:r>
    </w:p>
    <w:p w14:paraId="3C3EA300" w14:textId="77777777" w:rsidR="00AA23A8" w:rsidRDefault="00AA23A8" w:rsidP="00AA23A8">
      <w:pPr>
        <w:rPr>
          <w:iCs/>
        </w:rPr>
      </w:pPr>
    </w:p>
    <w:p w14:paraId="4A00175C" w14:textId="77777777" w:rsidR="00AA23A8" w:rsidRDefault="00AA23A8" w:rsidP="00AA23A8">
      <w:pPr>
        <w:rPr>
          <w:iCs/>
        </w:rPr>
      </w:pPr>
      <w:r>
        <w:rPr>
          <w:iCs/>
        </w:rPr>
        <w:t xml:space="preserve">W dniu 28.11.2022  zamawiający przystąpił do otwarcia przesłanego pliku poprzez  jego odszyfrowanie za pomocą narzędzia „Deszyfrowanie”  dostępnego na </w:t>
      </w:r>
      <w:proofErr w:type="spellStart"/>
      <w:r>
        <w:rPr>
          <w:iCs/>
        </w:rPr>
        <w:t>miniPortalu</w:t>
      </w:r>
      <w:proofErr w:type="spellEnd"/>
      <w:r>
        <w:rPr>
          <w:iCs/>
        </w:rPr>
        <w:t xml:space="preserve"> UZP. Zamawiający nie mógł odszyfrować pliku, a jako wynik pojawił się </w:t>
      </w:r>
    </w:p>
    <w:p w14:paraId="39A77D2C" w14:textId="77777777" w:rsidR="00AA23A8" w:rsidRDefault="00AA23A8" w:rsidP="00AA23A8">
      <w:pPr>
        <w:rPr>
          <w:iCs/>
        </w:rPr>
      </w:pPr>
    </w:p>
    <w:p w14:paraId="6979C970" w14:textId="77777777" w:rsidR="00AA23A8" w:rsidRDefault="00AA23A8" w:rsidP="00AA23A8">
      <w:pPr>
        <w:rPr>
          <w:iCs/>
        </w:rPr>
      </w:pPr>
      <w:r>
        <w:rPr>
          <w:iCs/>
        </w:rPr>
        <w:lastRenderedPageBreak/>
        <w:t xml:space="preserve">komunikat o następującej treści: </w:t>
      </w:r>
      <w:r>
        <w:rPr>
          <w:i/>
        </w:rPr>
        <w:t xml:space="preserve">„Rezultat deszyfrowania: wybrany plik nie został przesłany przez </w:t>
      </w:r>
      <w:proofErr w:type="spellStart"/>
      <w:r>
        <w:rPr>
          <w:i/>
        </w:rPr>
        <w:t>ePUAP</w:t>
      </w:r>
      <w:proofErr w:type="spellEnd"/>
      <w:r>
        <w:rPr>
          <w:i/>
        </w:rPr>
        <w:t>”</w:t>
      </w:r>
      <w:r>
        <w:rPr>
          <w:iCs/>
        </w:rPr>
        <w:t xml:space="preserve">.  </w:t>
      </w:r>
    </w:p>
    <w:p w14:paraId="0031CBCC" w14:textId="77777777" w:rsidR="00AA23A8" w:rsidRDefault="00AA23A8" w:rsidP="00AA23A8">
      <w:pPr>
        <w:rPr>
          <w:iCs/>
        </w:rPr>
      </w:pPr>
    </w:p>
    <w:p w14:paraId="1163F920" w14:textId="77777777" w:rsidR="00AA23A8" w:rsidRDefault="00AA23A8" w:rsidP="00AA23A8">
      <w:pPr>
        <w:rPr>
          <w:rFonts w:eastAsiaTheme="minorHAnsi"/>
          <w:lang w:eastAsia="en-US"/>
        </w:rPr>
      </w:pPr>
      <w:r>
        <w:rPr>
          <w:iCs/>
        </w:rPr>
        <w:t xml:space="preserve">Zamawiający sprawdził przyczyny braku możliwości otwarcia wybranego pliku. W trakcie czynności kontrolnych okazało się, że w przedmiotowym postępowaniu na </w:t>
      </w:r>
      <w:proofErr w:type="spellStart"/>
      <w:r>
        <w:rPr>
          <w:iCs/>
        </w:rPr>
        <w:t>miniPortalu</w:t>
      </w:r>
      <w:proofErr w:type="spellEnd"/>
      <w:r>
        <w:rPr>
          <w:iCs/>
        </w:rPr>
        <w:t xml:space="preserve"> u Zamawiającego  widnieje  plik złożony przez Grupę Drobiarska DAKPOL jednak przy pliku jest trójkąt ostrzegawczy  z komunikatem: </w:t>
      </w:r>
      <w:r>
        <w:rPr>
          <w:i/>
        </w:rPr>
        <w:t>UWAGA: plik został zaszyfrowany kluczem do innego postępowania.</w:t>
      </w:r>
    </w:p>
    <w:p w14:paraId="4358F3F4" w14:textId="77777777" w:rsidR="00AA23A8" w:rsidRDefault="00AA23A8" w:rsidP="00AA23A8">
      <w:pPr>
        <w:jc w:val="both"/>
        <w:rPr>
          <w:iCs/>
        </w:rPr>
      </w:pPr>
    </w:p>
    <w:p w14:paraId="4693A9BE" w14:textId="77777777" w:rsidR="00AA23A8" w:rsidRDefault="00AA23A8" w:rsidP="00AA23A8">
      <w:pPr>
        <w:rPr>
          <w:iCs/>
        </w:rPr>
      </w:pPr>
      <w:r>
        <w:rPr>
          <w:iCs/>
        </w:rPr>
        <w:t>Opierając się na powyższych ustaleniach Zamawiający informuje, że z powodu niemożności odszyfrowania pliku, ofertę uznaje się za niezłożoną.</w:t>
      </w:r>
    </w:p>
    <w:p w14:paraId="29E3C2BB" w14:textId="77777777" w:rsidR="00AA23A8" w:rsidRDefault="00AA23A8" w:rsidP="00AA23A8">
      <w:pPr>
        <w:rPr>
          <w:iCs/>
        </w:rPr>
      </w:pPr>
    </w:p>
    <w:p w14:paraId="54A4E851" w14:textId="77777777" w:rsidR="00AA23A8" w:rsidRDefault="00AA23A8" w:rsidP="00AA23A8">
      <w:pPr>
        <w:rPr>
          <w:iCs/>
        </w:rPr>
      </w:pPr>
    </w:p>
    <w:p w14:paraId="557151A1" w14:textId="77777777" w:rsidR="00AA23A8" w:rsidRDefault="00AA23A8" w:rsidP="00AA23A8">
      <w:pPr>
        <w:rPr>
          <w:iCs/>
        </w:rPr>
      </w:pPr>
    </w:p>
    <w:p w14:paraId="77555E08" w14:textId="77777777" w:rsidR="00AA23A8" w:rsidRPr="00AA23A8" w:rsidRDefault="00AA23A8" w:rsidP="00AA23A8">
      <w:pPr>
        <w:rPr>
          <w:iCs/>
          <w:sz w:val="22"/>
          <w:szCs w:val="22"/>
        </w:rPr>
      </w:pPr>
      <w:r w:rsidRPr="00AA23A8">
        <w:rPr>
          <w:iCs/>
          <w:sz w:val="22"/>
          <w:szCs w:val="22"/>
        </w:rPr>
        <w:t>Członkowie Komisji przetargowej obecni przy otwarciu ofert</w:t>
      </w:r>
    </w:p>
    <w:p w14:paraId="2105633A" w14:textId="77777777" w:rsidR="00AA23A8" w:rsidRPr="00AA23A8" w:rsidRDefault="00AA23A8" w:rsidP="00AA23A8">
      <w:pPr>
        <w:rPr>
          <w:iCs/>
          <w:sz w:val="22"/>
          <w:szCs w:val="22"/>
        </w:rPr>
      </w:pPr>
    </w:p>
    <w:p w14:paraId="66BC6788" w14:textId="6E9C99A3" w:rsidR="00AA23A8" w:rsidRPr="00AA23A8" w:rsidRDefault="00AA23A8" w:rsidP="00AA23A8">
      <w:pPr>
        <w:rPr>
          <w:iCs/>
          <w:sz w:val="22"/>
          <w:szCs w:val="22"/>
        </w:rPr>
      </w:pPr>
      <w:proofErr w:type="spellStart"/>
      <w:r w:rsidRPr="00AA23A8">
        <w:rPr>
          <w:iCs/>
          <w:sz w:val="22"/>
          <w:szCs w:val="22"/>
        </w:rPr>
        <w:t>Margota</w:t>
      </w:r>
      <w:proofErr w:type="spellEnd"/>
      <w:r w:rsidRPr="00AA23A8">
        <w:rPr>
          <w:iCs/>
          <w:sz w:val="22"/>
          <w:szCs w:val="22"/>
        </w:rPr>
        <w:t xml:space="preserve"> Hildebrand </w:t>
      </w:r>
    </w:p>
    <w:p w14:paraId="64DCC6D6" w14:textId="00095FFB" w:rsidR="00AA23A8" w:rsidRPr="00AA23A8" w:rsidRDefault="00AA23A8" w:rsidP="00AA23A8">
      <w:pPr>
        <w:rPr>
          <w:iCs/>
          <w:sz w:val="22"/>
          <w:szCs w:val="22"/>
        </w:rPr>
      </w:pPr>
      <w:r w:rsidRPr="00AA23A8">
        <w:rPr>
          <w:iCs/>
          <w:sz w:val="22"/>
          <w:szCs w:val="22"/>
        </w:rPr>
        <w:t xml:space="preserve">Robert Polis           </w:t>
      </w:r>
    </w:p>
    <w:p w14:paraId="04C4F84E" w14:textId="3BD4E00E" w:rsidR="00AA23A8" w:rsidRPr="00AA23A8" w:rsidRDefault="00AA23A8" w:rsidP="00AA23A8">
      <w:pPr>
        <w:rPr>
          <w:iCs/>
          <w:sz w:val="22"/>
          <w:szCs w:val="22"/>
        </w:rPr>
      </w:pPr>
      <w:r w:rsidRPr="00AA23A8">
        <w:rPr>
          <w:iCs/>
          <w:sz w:val="22"/>
          <w:szCs w:val="22"/>
        </w:rPr>
        <w:t xml:space="preserve">Joanna Chmiel     </w:t>
      </w:r>
    </w:p>
    <w:p w14:paraId="4FC8DA3F" w14:textId="70A45176" w:rsidR="00197EB7" w:rsidRDefault="00197EB7"/>
    <w:p w14:paraId="6AD61240" w14:textId="6C55897B" w:rsidR="00AA23A8" w:rsidRPr="00AA23A8" w:rsidRDefault="00AA23A8" w:rsidP="00AA23A8">
      <w:pPr>
        <w:jc w:val="right"/>
        <w:rPr>
          <w:sz w:val="22"/>
          <w:szCs w:val="22"/>
        </w:rPr>
      </w:pPr>
      <w:r w:rsidRPr="00AA23A8">
        <w:rPr>
          <w:sz w:val="22"/>
          <w:szCs w:val="22"/>
        </w:rPr>
        <w:t>Z upoważnienia Dyrektora</w:t>
      </w:r>
    </w:p>
    <w:p w14:paraId="28882F8B" w14:textId="10049DC8" w:rsidR="00AA23A8" w:rsidRPr="00AA23A8" w:rsidRDefault="00AA23A8" w:rsidP="00AA23A8">
      <w:pPr>
        <w:jc w:val="right"/>
        <w:rPr>
          <w:sz w:val="22"/>
          <w:szCs w:val="22"/>
        </w:rPr>
      </w:pPr>
      <w:r w:rsidRPr="00AA23A8">
        <w:rPr>
          <w:sz w:val="22"/>
          <w:szCs w:val="22"/>
        </w:rPr>
        <w:t>Robert Polis</w:t>
      </w:r>
    </w:p>
    <w:sectPr w:rsidR="00AA23A8" w:rsidRPr="00AA2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9F"/>
    <w:rsid w:val="00197EB7"/>
    <w:rsid w:val="0068559F"/>
    <w:rsid w:val="00AA23A8"/>
    <w:rsid w:val="00A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5487"/>
  <w15:chartTrackingRefBased/>
  <w15:docId w15:val="{C01B6470-BC26-4559-AF7B-9B12E8DD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23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2022-11-28T12:01:00Z</dcterms:created>
  <dcterms:modified xsi:type="dcterms:W3CDTF">2022-11-28T12:11:00Z</dcterms:modified>
</cp:coreProperties>
</file>